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 w:firstLine="0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ПЕРВЫЙ ЗАМЕСТИТЕЛЬ ПРОКУРОРА РЕСПУБЛИКИ ХАКАСИЯ СОВМЕСТНО С ЗАМЕСТИТЕЛЕМ ГСУ СК РОССИЙСКОЙ ФЕДЕРАЦИИ ПО КРАСНОЯРСКОМУ КРАЮ И РЕСПУБЛИКЕ ХАКАСИЯ И ЗАМЕСТИТЕЛЕМ МИНИСТРА МВД ПО РЕСПУБЛИКЕ ХАКАСИЯ ПРОВЕДУТ ПРИЕМ ГРАЖДАН</w:t>
      </w:r>
    </w:p>
    <w:p w14:paraId="02000000">
      <w:pPr>
        <w:pStyle w:val="Style_1"/>
        <w:ind w:firstLine="850" w:left="0"/>
        <w:rPr>
          <w:rFonts w:ascii="Times New Roman" w:hAnsi="Times New Roman"/>
        </w:rPr>
      </w:pPr>
    </w:p>
    <w:p w14:paraId="03000000">
      <w:pPr>
        <w:pStyle w:val="Style_1"/>
        <w:ind w:firstLine="850" w:left="0"/>
        <w:rPr>
          <w:rFonts w:ascii="Times New Roman" w:hAnsi="Times New Roman"/>
        </w:rPr>
      </w:pPr>
      <w:r>
        <w:rPr>
          <w:rFonts w:ascii="Times New Roman" w:hAnsi="Times New Roman"/>
        </w:rPr>
        <w:t>15 сентября 2026 года Первый заместитель прокурора Республики Хакасия Антон Вячеславович Ан совместно с заместителем руководителя Главного следственного управления Следственного комитета Российской Федерации по Красноярскому краю и Республике Хакасия Виталием Сергеевичем Кузнецовым и заместителем министра внутренних дел по Республике Хакасия Владимиром Михайловичем Николаевым проведут прием граждан и предпринимателей в режиме видеоконференцсвязи.</w:t>
      </w:r>
    </w:p>
    <w:p w14:paraId="04000000">
      <w:pPr>
        <w:pStyle w:val="Style_1"/>
        <w:ind w:firstLine="850" w:left="0"/>
        <w:rPr>
          <w:rFonts w:ascii="Times New Roman" w:hAnsi="Times New Roman"/>
        </w:rPr>
      </w:pPr>
      <w:r>
        <w:rPr>
          <w:rFonts w:ascii="Times New Roman" w:hAnsi="Times New Roman"/>
        </w:rPr>
        <w:t>Желающим обратиться на прием необходимо явиться к 10:00 часам в прокуратуру Бейского района, предварительно до 14 сентября 2026 года сообщив о своем участии по телефону в прокуратуру Бейского района 8 (39044) 3-09-83, либо по телефону в г. Абакане 8 (3902) 24-48-50.</w:t>
      </w:r>
    </w:p>
    <w:p w14:paraId="05000000">
      <w:pPr>
        <w:pStyle w:val="Style_1"/>
        <w:ind w:firstLine="850" w:left="0"/>
        <w:rPr>
          <w:rFonts w:ascii="Times New Roman" w:hAnsi="Times New Roman"/>
        </w:rPr>
      </w:pPr>
      <w:r>
        <w:rPr>
          <w:rFonts w:ascii="Times New Roman" w:hAnsi="Times New Roman"/>
        </w:rPr>
        <w:t>При обращении рекомендуется подготовить письменное заявление и иметь при себе документ, удостоверяющий личность (паспорт).</w:t>
      </w:r>
    </w:p>
    <w:p w14:paraId="06000000">
      <w:pPr>
        <w:pStyle w:val="Style_1"/>
        <w:spacing w:line="240" w:lineRule="exact"/>
        <w:ind w:firstLine="850" w:left="0"/>
        <w:rPr>
          <w:rFonts w:ascii="Times New Roman" w:hAnsi="Times New Roman"/>
        </w:rPr>
      </w:pPr>
    </w:p>
    <w:p w14:paraId="07000000">
      <w:pPr>
        <w:pStyle w:val="Style_1"/>
        <w:spacing w:line="240" w:lineRule="exact"/>
        <w:ind w:firstLine="850" w:left="0"/>
        <w:rPr>
          <w:rFonts w:ascii="Times New Roman" w:hAnsi="Times New Roman"/>
        </w:rPr>
      </w:pPr>
    </w:p>
    <w:p w14:paraId="08000000">
      <w:pPr>
        <w:pStyle w:val="Style_1"/>
        <w:spacing w:line="240" w:lineRule="exact"/>
        <w:ind w:firstLine="0" w:left="0"/>
        <w:rPr>
          <w:rFonts w:ascii="Times New Roman" w:hAnsi="Times New Roman"/>
          <w:b w:val="0"/>
          <w:u w:val="single"/>
        </w:rPr>
      </w:pPr>
    </w:p>
    <w:tbl>
      <w:tblPr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933"/>
        <w:gridCol w:w="4933"/>
      </w:tblGrid>
      <w:tr>
        <w:trPr>
          <w:trHeight w:hRule="exact" w:val="1134"/>
        </w:trPr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center"/>
              <w:rPr>
                <w:u w:val="none"/>
              </w:rPr>
            </w:pPr>
            <w:r>
              <w:rPr>
                <w:rFonts w:ascii="Times New Roman" w:hAnsi="Times New Roman"/>
                <w:b w:val="0"/>
                <w:u w:val="none"/>
              </w:rPr>
              <w:t xml:space="preserve">Адрес прокуратуры Бейского района </w:t>
            </w:r>
          </w:p>
        </w:tc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rPr>
                <w:b w:val="1"/>
              </w:rPr>
            </w:pPr>
            <w:r>
              <w:rPr>
                <w:rFonts w:ascii="Times New Roman" w:hAnsi="Times New Roman"/>
                <w:b w:val="1"/>
                <w:u w:val="none"/>
              </w:rPr>
              <w:t>ул. Октябрьская, д. 106, с. Бея, Бейский район, Республика Хакасия</w:t>
            </w:r>
          </w:p>
        </w:tc>
      </w:tr>
      <w:tr>
        <w:trPr>
          <w:trHeight w:hRule="atLeast" w:val="360"/>
        </w:trPr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ind/>
              <w:jc w:val="center"/>
              <w:rPr>
                <w:u w:val="none"/>
              </w:rPr>
            </w:pPr>
            <w:r>
              <w:rPr>
                <w:rFonts w:ascii="Times New Roman" w:hAnsi="Times New Roman"/>
                <w:b w:val="0"/>
                <w:u w:val="none"/>
              </w:rPr>
              <w:t>Номер телефона Прокуратуры Бейского района</w:t>
            </w:r>
          </w:p>
        </w:tc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ind/>
              <w:jc w:val="center"/>
              <w:rPr>
                <w:b w:val="1"/>
              </w:rPr>
            </w:pPr>
            <w:r>
              <w:rPr>
                <w:rFonts w:ascii="Times New Roman" w:hAnsi="Times New Roman"/>
                <w:b w:val="1"/>
                <w:u w:val="none"/>
              </w:rPr>
              <w:t>8 (39044) 3-09-83</w:t>
            </w:r>
          </w:p>
        </w:tc>
      </w:tr>
    </w:tbl>
    <w:p w14:paraId="0D000000">
      <w:pPr>
        <w:pStyle w:val="Style_1"/>
        <w:ind w:firstLine="0" w:left="0"/>
        <w:rPr>
          <w:rFonts w:ascii="Times New Roman" w:hAnsi="Times New Roman"/>
          <w:b w:val="1"/>
        </w:rPr>
      </w:pPr>
    </w:p>
    <w:p w14:paraId="0E000000">
      <w:pPr>
        <w:pStyle w:val="Style_1"/>
        <w:ind w:firstLine="0" w:left="0"/>
        <w:rPr>
          <w:rFonts w:ascii="Times New Roman" w:hAnsi="Times New Roman"/>
          <w:b w:val="1"/>
          <w:u w:val="none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2026-09-10T05:00:05Z</dcterms:modified>
</cp:coreProperties>
</file>